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энерго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67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56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тр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1662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75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ая студия «АрхГрад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612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650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Группа Компаний «Технический Аудит и Управление Недвижимостью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34003254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156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